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682960" w:rsidRPr="00682960" w:rsidRDefault="00A313BE" w:rsidP="00682960">
      <w:pPr>
        <w:spacing w:after="0" w:line="240" w:lineRule="auto"/>
        <w:jc w:val="center"/>
        <w:rPr>
          <w:sz w:val="20"/>
          <w:szCs w:val="20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  <w:r w:rsidR="00682960">
        <w:rPr>
          <w:b/>
          <w:sz w:val="28"/>
          <w:szCs w:val="28"/>
        </w:rPr>
        <w:t>проект</w:t>
      </w:r>
      <w:proofErr w:type="gramStart"/>
      <w:r w:rsidR="00682960">
        <w:rPr>
          <w:b/>
          <w:sz w:val="28"/>
          <w:szCs w:val="28"/>
        </w:rPr>
        <w:t xml:space="preserve"> </w:t>
      </w:r>
      <w:r w:rsidR="00682960" w:rsidRPr="00682960">
        <w:rPr>
          <w:sz w:val="20"/>
          <w:szCs w:val="20"/>
        </w:rPr>
        <w:t>О</w:t>
      </w:r>
      <w:proofErr w:type="gramEnd"/>
      <w:r w:rsidR="00682960" w:rsidRPr="00682960">
        <w:rPr>
          <w:sz w:val="20"/>
          <w:szCs w:val="20"/>
        </w:rPr>
        <w:t>т 14.02.2024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CF5D8A" w:rsidRPr="006B789C" w:rsidRDefault="00CF5D8A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14246" w:type="dxa"/>
        <w:tblLook w:val="04A0"/>
      </w:tblPr>
      <w:tblGrid>
        <w:gridCol w:w="3341"/>
        <w:gridCol w:w="3335"/>
        <w:gridCol w:w="2703"/>
        <w:gridCol w:w="617"/>
        <w:gridCol w:w="4250"/>
      </w:tblGrid>
      <w:tr w:rsidR="004A056C" w:rsidRPr="00C05635" w:rsidTr="00392B71">
        <w:trPr>
          <w:gridAfter w:val="1"/>
          <w:wAfter w:w="4250" w:type="dxa"/>
        </w:trPr>
        <w:tc>
          <w:tcPr>
            <w:tcW w:w="3341" w:type="dxa"/>
          </w:tcPr>
          <w:p w:rsidR="00A313BE" w:rsidRPr="007E7100" w:rsidRDefault="00A313BE" w:rsidP="00312605">
            <w:pPr>
              <w:jc w:val="center"/>
              <w:rPr>
                <w:szCs w:val="24"/>
                <w:u w:val="single"/>
              </w:rPr>
            </w:pPr>
          </w:p>
        </w:tc>
        <w:tc>
          <w:tcPr>
            <w:tcW w:w="3335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320" w:type="dxa"/>
            <w:gridSpan w:val="2"/>
          </w:tcPr>
          <w:p w:rsidR="00A313BE" w:rsidRPr="00C05635" w:rsidRDefault="00A313BE" w:rsidP="00682960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243650">
              <w:rPr>
                <w:szCs w:val="24"/>
                <w:u w:val="single"/>
              </w:rPr>
              <w:t>_</w:t>
            </w:r>
          </w:p>
        </w:tc>
      </w:tr>
      <w:tr w:rsidR="00392B71" w:rsidRPr="00392B71" w:rsidTr="00392B71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93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A139DE" w:rsidP="00392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О</w:t>
            </w:r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реестре муниципального </w:t>
            </w:r>
            <w:proofErr w:type="gramStart"/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имущества </w:t>
            </w: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поселок Стрельна</w:t>
            </w:r>
          </w:p>
        </w:tc>
        <w:tc>
          <w:tcPr>
            <w:tcW w:w="4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392B71" w:rsidP="00392B71">
            <w:pPr>
              <w:spacing w:line="319" w:lineRule="atLeast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802978">
        <w:rPr>
          <w:rFonts w:eastAsia="Times New Roman"/>
          <w:color w:val="000000"/>
          <w:szCs w:val="24"/>
          <w:lang w:eastAsia="ru-RU"/>
        </w:rPr>
        <w:t>В</w:t>
      </w:r>
      <w:r w:rsidRPr="00392B71">
        <w:rPr>
          <w:rFonts w:eastAsia="Times New Roman"/>
          <w:color w:val="000000"/>
          <w:szCs w:val="24"/>
          <w:lang w:eastAsia="ru-RU"/>
        </w:rPr>
        <w:t xml:space="preserve"> соответствии с частью 5 статьи 51 Федерального закона от 06.10.2003 </w:t>
      </w:r>
      <w:r w:rsidRPr="00802978">
        <w:rPr>
          <w:rFonts w:eastAsia="Times New Roman"/>
          <w:color w:val="000000"/>
          <w:szCs w:val="24"/>
          <w:lang w:eastAsia="ru-RU"/>
        </w:rPr>
        <w:t>№</w:t>
      </w:r>
      <w:r w:rsidRPr="00392B71">
        <w:rPr>
          <w:rFonts w:eastAsia="Times New Roman"/>
          <w:color w:val="000000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2703F3">
        <w:rPr>
          <w:rFonts w:eastAsia="Times New Roman"/>
          <w:color w:val="000000"/>
          <w:szCs w:val="24"/>
          <w:lang w:eastAsia="ru-RU"/>
        </w:rPr>
        <w:t xml:space="preserve">, </w:t>
      </w:r>
      <w:r w:rsidRPr="00392B71">
        <w:rPr>
          <w:rFonts w:eastAsia="Times New Roman"/>
          <w:color w:val="000000"/>
          <w:szCs w:val="24"/>
          <w:lang w:eastAsia="ru-RU"/>
        </w:rPr>
        <w:t xml:space="preserve">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  </w:t>
      </w:r>
      <w:r w:rsidRPr="00802978">
        <w:rPr>
          <w:rFonts w:eastAsia="Times New Roman"/>
          <w:color w:val="000000"/>
          <w:szCs w:val="24"/>
          <w:lang w:eastAsia="ru-RU"/>
        </w:rPr>
        <w:t>р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ешением </w:t>
      </w:r>
      <w:r w:rsidRPr="00802978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униципального </w:t>
      </w:r>
      <w:r w:rsidRPr="00802978">
        <w:rPr>
          <w:rFonts w:eastAsia="Times New Roman"/>
          <w:color w:val="000000"/>
          <w:szCs w:val="24"/>
          <w:lang w:eastAsia="ru-RU"/>
        </w:rPr>
        <w:t>С</w:t>
      </w:r>
      <w:r w:rsidRPr="00392B71">
        <w:rPr>
          <w:rFonts w:eastAsia="Times New Roman"/>
          <w:color w:val="000000"/>
          <w:szCs w:val="24"/>
          <w:lang w:eastAsia="ru-RU"/>
        </w:rPr>
        <w:t xml:space="preserve">овета </w:t>
      </w:r>
      <w:r w:rsidRPr="00802978">
        <w:rPr>
          <w:rFonts w:eastAsia="Times New Roman"/>
          <w:color w:val="000000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 от 27.02.2025 № 12 «Об определении уполномоченного органа на ведение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реестра муниципального имущества и определения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стоимости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движимых вещей, а также иного имущества, не относящегося к недвижимым и движимым вещам в целях включения в реестр муниципального имущества»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333333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ПОСТАНОВЛЯ</w:t>
      </w:r>
      <w:r w:rsidRPr="00802978">
        <w:rPr>
          <w:rFonts w:eastAsia="Times New Roman"/>
          <w:bCs/>
          <w:color w:val="000000"/>
          <w:szCs w:val="24"/>
          <w:lang w:eastAsia="ru-RU"/>
        </w:rPr>
        <w:t>Ю</w:t>
      </w:r>
      <w:r w:rsidRPr="00392B71">
        <w:rPr>
          <w:rFonts w:eastAsia="Times New Roman"/>
          <w:bCs/>
          <w:color w:val="000000"/>
          <w:szCs w:val="24"/>
          <w:lang w:eastAsia="ru-RU"/>
        </w:rPr>
        <w:t>: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392B71" w:rsidP="007D01B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2978">
        <w:rPr>
          <w:rFonts w:eastAsia="Times New Roman"/>
          <w:color w:val="000000"/>
          <w:szCs w:val="24"/>
          <w:lang w:eastAsia="ru-RU"/>
        </w:rPr>
        <w:t xml:space="preserve">Утвердить Положение о реестре муниципального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поселок Стрельна согласно приложению №1 к настоящему постановлению.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92B71" w:rsidRPr="00392B71" w:rsidRDefault="007D01BC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. Контроль за исполнением настоящего постановления оставляю за </w:t>
      </w:r>
      <w:r>
        <w:rPr>
          <w:rFonts w:eastAsia="Times New Roman"/>
          <w:color w:val="000000"/>
          <w:szCs w:val="24"/>
          <w:lang w:eastAsia="ru-RU"/>
        </w:rPr>
        <w:t xml:space="preserve">руководителем </w:t>
      </w:r>
      <w:r w:rsidR="004D3E2D">
        <w:rPr>
          <w:rFonts w:eastAsia="Times New Roman"/>
          <w:color w:val="000000"/>
          <w:szCs w:val="24"/>
          <w:lang w:eastAsia="ru-RU"/>
        </w:rPr>
        <w:t xml:space="preserve">финансово-экономического </w:t>
      </w:r>
      <w:r>
        <w:rPr>
          <w:rFonts w:eastAsia="Times New Roman"/>
          <w:color w:val="000000"/>
          <w:szCs w:val="24"/>
          <w:lang w:eastAsia="ru-RU"/>
        </w:rPr>
        <w:t xml:space="preserve">отдела муниципальных закупок и контроля Местной </w:t>
      </w:r>
      <w:proofErr w:type="gramStart"/>
      <w:r>
        <w:rPr>
          <w:rFonts w:eastAsia="Times New Roman"/>
          <w:color w:val="000000"/>
          <w:szCs w:val="24"/>
          <w:lang w:eastAsia="ru-RU"/>
        </w:rPr>
        <w:t xml:space="preserve">администрации внутригородского муниципального образования города федерального значения </w:t>
      </w:r>
      <w:r w:rsidR="00E56AB2">
        <w:rPr>
          <w:rFonts w:eastAsia="Times New Roman"/>
          <w:color w:val="000000"/>
          <w:szCs w:val="24"/>
          <w:lang w:eastAsia="ru-RU"/>
        </w:rPr>
        <w:t>Са</w:t>
      </w:r>
      <w:r>
        <w:rPr>
          <w:rFonts w:eastAsia="Times New Roman"/>
          <w:color w:val="000000"/>
          <w:szCs w:val="24"/>
          <w:lang w:eastAsia="ru-RU"/>
        </w:rPr>
        <w:t>нкт-Петербурга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поселок Стрельна </w:t>
      </w:r>
      <w:proofErr w:type="spellStart"/>
      <w:r>
        <w:rPr>
          <w:rFonts w:eastAsia="Times New Roman"/>
          <w:color w:val="000000"/>
          <w:szCs w:val="24"/>
          <w:lang w:eastAsia="ru-RU"/>
        </w:rPr>
        <w:t>Акентьевой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Анастасией Михайловной</w:t>
      </w:r>
      <w:r w:rsidR="00392B71"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Ref117962535"/>
      <w:bookmarkEnd w:id="0"/>
      <w:r w:rsidRPr="00802978">
        <w:rPr>
          <w:rFonts w:eastAsia="Times New Roman"/>
          <w:color w:val="000000"/>
          <w:szCs w:val="24"/>
          <w:lang w:eastAsia="ru-RU"/>
        </w:rPr>
        <w:t>Глава местной администрации                                              Д.В. Коваленко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A11113">
      <w:pPr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Приложение №1</w:t>
      </w:r>
    </w:p>
    <w:p w:rsidR="00392B71" w:rsidRPr="00242FD7" w:rsidRDefault="00392B71" w:rsidP="00242FD7">
      <w:pPr>
        <w:spacing w:after="0" w:line="240" w:lineRule="auto"/>
        <w:ind w:left="552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к постановлению </w:t>
      </w:r>
      <w:r w:rsidR="00242FD7">
        <w:rPr>
          <w:rFonts w:eastAsia="Times New Roman"/>
          <w:color w:val="000000"/>
          <w:szCs w:val="24"/>
          <w:lang w:eastAsia="ru-RU"/>
        </w:rPr>
        <w:t xml:space="preserve">Местной </w:t>
      </w:r>
      <w:proofErr w:type="gramStart"/>
      <w:r w:rsidR="00242FD7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242F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  от </w:t>
      </w:r>
      <w:proofErr w:type="spellStart"/>
      <w:r w:rsidRPr="00A139DE">
        <w:rPr>
          <w:rFonts w:eastAsia="Times New Roman"/>
          <w:color w:val="000000"/>
          <w:szCs w:val="24"/>
          <w:lang w:eastAsia="ru-RU"/>
        </w:rPr>
        <w:t>_</w:t>
      </w:r>
      <w:r w:rsidR="00A11113">
        <w:rPr>
          <w:rFonts w:eastAsia="Times New Roman"/>
          <w:color w:val="000000"/>
          <w:szCs w:val="24"/>
          <w:lang w:eastAsia="ru-RU"/>
        </w:rPr>
        <w:t>10.04.2025</w:t>
      </w:r>
      <w:proofErr w:type="spellEnd"/>
      <w:r w:rsidR="00A11113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 xml:space="preserve">№ </w:t>
      </w:r>
      <w:r w:rsidR="00A11113">
        <w:rPr>
          <w:rFonts w:eastAsia="Times New Roman"/>
          <w:color w:val="000000"/>
          <w:szCs w:val="24"/>
          <w:lang w:eastAsia="ru-RU"/>
        </w:rPr>
        <w:t>69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A139DE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392B71">
        <w:rPr>
          <w:rFonts w:eastAsia="Times New Roman"/>
          <w:b/>
          <w:bCs/>
          <w:color w:val="000000"/>
          <w:szCs w:val="24"/>
          <w:lang w:eastAsia="ru-RU"/>
        </w:rPr>
        <w:t>имущества</w:t>
      </w:r>
      <w:r w:rsidRPr="00A139DE">
        <w:rPr>
          <w:rFonts w:eastAsia="Times New Roman"/>
          <w:b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A139DE">
        <w:rPr>
          <w:rFonts w:eastAsia="Times New Roman"/>
          <w:b/>
          <w:color w:val="000000"/>
          <w:szCs w:val="24"/>
          <w:lang w:eastAsia="ru-RU"/>
        </w:rPr>
        <w:t xml:space="preserve"> поселок Стрельна</w:t>
      </w: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1. Общие положения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Положение о Реестре муниципального имущества </w:t>
      </w:r>
      <w:r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Положение) разработано 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 Порядка ведения органами местного самоуправления реестров муниципального имущества» (далее - Порядок) и устанавливает особенности ведения Реестра муниципального</w:t>
      </w:r>
      <w:proofErr w:type="gramEnd"/>
      <w:r w:rsidRPr="00392B71">
        <w:rPr>
          <w:rFonts w:eastAsia="Times New Roman"/>
          <w:color w:val="000000"/>
          <w:szCs w:val="24"/>
          <w:lang w:eastAsia="ru-RU"/>
        </w:rPr>
        <w:t xml:space="preserve"> имущества </w:t>
      </w:r>
      <w:r w:rsidRPr="00A139DE">
        <w:rPr>
          <w:rFonts w:eastAsia="Times New Roman"/>
          <w:color w:val="000000"/>
          <w:szCs w:val="24"/>
          <w:lang w:eastAsia="ru-RU"/>
        </w:rPr>
        <w:t>внутригородского мун</w:t>
      </w:r>
      <w:r w:rsidR="00A139DE" w:rsidRPr="00A139DE">
        <w:rPr>
          <w:rFonts w:eastAsia="Times New Roman"/>
          <w:color w:val="000000"/>
          <w:szCs w:val="24"/>
          <w:lang w:eastAsia="ru-RU"/>
        </w:rPr>
        <w:t>иц</w:t>
      </w:r>
      <w:r w:rsidRPr="00A139DE">
        <w:rPr>
          <w:rFonts w:eastAsia="Times New Roman"/>
          <w:color w:val="000000"/>
          <w:szCs w:val="24"/>
          <w:lang w:eastAsia="ru-RU"/>
        </w:rPr>
        <w:t>ипального образования города федерального значения Санкт-Петербурга поселок Стрельна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(далее - Реестр).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Понятия, используемые в настоящем Положении, применяются в тех же значениях, что и в Порядке.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1.2. 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Собственником Реестра является </w:t>
      </w:r>
      <w:r w:rsidR="00A139DE" w:rsidRPr="00A139DE">
        <w:rPr>
          <w:rFonts w:eastAsia="Times New Roman"/>
          <w:color w:val="000000"/>
          <w:szCs w:val="24"/>
          <w:lang w:eastAsia="ru-RU"/>
        </w:rPr>
        <w:t>внутригородское муниципальное образование города федерального значения Санкт-Петербурга поселок Стрельна</w:t>
      </w:r>
      <w:r w:rsidRPr="00392B71">
        <w:rPr>
          <w:rFonts w:eastAsia="Times New Roman"/>
          <w:color w:val="000000"/>
          <w:szCs w:val="24"/>
          <w:lang w:eastAsia="ru-RU"/>
        </w:rPr>
        <w:t xml:space="preserve"> (далее – муниципальное образование). Правомочия собственника от имени муниципального образования в отношении Реестра осуществляет </w:t>
      </w:r>
      <w:r w:rsidR="00A139DE" w:rsidRPr="00A139DE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естная администрация 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Местная администрация).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1.4. Учет муниципального имущества и ведение Реестра осуществляет Местная администрация</w:t>
      </w:r>
      <w:r w:rsidR="00802978" w:rsidRPr="00802978">
        <w:rPr>
          <w:color w:val="000000"/>
        </w:rPr>
        <w:t xml:space="preserve"> </w:t>
      </w:r>
      <w:r w:rsidR="00802978">
        <w:rPr>
          <w:color w:val="000000"/>
        </w:rPr>
        <w:t>по форме, определяемой в приложении № 1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1.5. Реестр ведется на бумажном носителе.</w:t>
      </w:r>
    </w:p>
    <w:p w:rsidR="00157491" w:rsidRDefault="00392B71" w:rsidP="00392B71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1.6. </w:t>
      </w:r>
      <w:r w:rsidR="00157491">
        <w:rPr>
          <w:rFonts w:eastAsia="Times New Roman"/>
          <w:color w:val="000000"/>
          <w:szCs w:val="24"/>
          <w:lang w:eastAsia="ru-RU"/>
        </w:rPr>
        <w:t>З</w:t>
      </w:r>
      <w:r w:rsidR="00157491" w:rsidRPr="00802978">
        <w:rPr>
          <w:rFonts w:eastAsia="Times New Roman"/>
          <w:color w:val="000000"/>
          <w:szCs w:val="24"/>
          <w:lang w:eastAsia="ru-RU"/>
        </w:rPr>
        <w:t>аявления о внесении /изменении/ исключении сведений об объекте учета</w:t>
      </w:r>
      <w:r w:rsidR="00157491" w:rsidRPr="00157491">
        <w:rPr>
          <w:rFonts w:eastAsia="Times New Roman"/>
          <w:color w:val="000000"/>
          <w:szCs w:val="24"/>
          <w:lang w:eastAsia="ru-RU"/>
        </w:rPr>
        <w:t xml:space="preserve"> </w:t>
      </w:r>
      <w:r w:rsidR="0015749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</w:t>
      </w:r>
      <w:r w:rsidR="00157491">
        <w:rPr>
          <w:rFonts w:eastAsia="Times New Roman"/>
          <w:color w:val="000000"/>
          <w:szCs w:val="24"/>
          <w:lang w:eastAsia="ru-RU"/>
        </w:rPr>
        <w:t xml:space="preserve"> по форме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 согласно </w:t>
      </w:r>
      <w:r w:rsidR="00157491">
        <w:rPr>
          <w:rFonts w:eastAsia="Times New Roman"/>
          <w:color w:val="000000"/>
          <w:szCs w:val="24"/>
          <w:lang w:eastAsia="ru-RU"/>
        </w:rPr>
        <w:t>П</w:t>
      </w:r>
      <w:r w:rsidR="00157491" w:rsidRPr="00802978">
        <w:rPr>
          <w:rFonts w:eastAsia="Times New Roman"/>
          <w:color w:val="000000"/>
          <w:szCs w:val="24"/>
          <w:lang w:eastAsia="ru-RU"/>
        </w:rPr>
        <w:t>риложению № 2</w:t>
      </w:r>
      <w:r w:rsidR="00157491">
        <w:rPr>
          <w:rFonts w:eastAsia="Times New Roman"/>
          <w:color w:val="000000"/>
          <w:szCs w:val="24"/>
          <w:lang w:eastAsia="ru-RU"/>
        </w:rPr>
        <w:t xml:space="preserve"> к настоящему положению.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 </w:t>
      </w:r>
      <w:r w:rsidR="00157491">
        <w:rPr>
          <w:rFonts w:eastAsia="Times New Roman"/>
          <w:color w:val="000000"/>
          <w:szCs w:val="24"/>
          <w:lang w:eastAsia="ru-RU"/>
        </w:rPr>
        <w:t xml:space="preserve"> </w:t>
      </w:r>
    </w:p>
    <w:p w:rsidR="00392B71" w:rsidRPr="00392B71" w:rsidRDefault="0015749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1.7. Иные з</w:t>
      </w:r>
      <w:r w:rsidR="00392B71" w:rsidRPr="00392B71">
        <w:rPr>
          <w:rFonts w:eastAsia="Times New Roman"/>
          <w:color w:val="000000"/>
          <w:szCs w:val="24"/>
          <w:lang w:eastAsia="ru-RU"/>
        </w:rPr>
        <w:t>аявления, обращения, требования, предусмотренные Порядком,</w:t>
      </w:r>
      <w:r w:rsidR="004D3E2D">
        <w:rPr>
          <w:rFonts w:eastAsia="Times New Roman"/>
          <w:color w:val="000000"/>
          <w:szCs w:val="24"/>
          <w:lang w:eastAsia="ru-RU"/>
        </w:rPr>
        <w:t xml:space="preserve"> и не установленные настоящим Положением,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 </w:t>
      </w:r>
      <w:r w:rsidR="00392B71" w:rsidRPr="00157491">
        <w:rPr>
          <w:rFonts w:eastAsia="Times New Roman"/>
          <w:szCs w:val="24"/>
          <w:lang w:eastAsia="ru-RU"/>
        </w:rPr>
        <w:t xml:space="preserve">в произвольной форме </w:t>
      </w:r>
      <w:r w:rsidR="00392B7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</w:t>
      </w:r>
      <w:r w:rsidR="004D3E2D">
        <w:rPr>
          <w:rFonts w:eastAsia="Times New Roman"/>
          <w:color w:val="000000"/>
          <w:szCs w:val="24"/>
          <w:lang w:eastAsia="ru-RU"/>
        </w:rPr>
        <w:t>8</w:t>
      </w:r>
      <w:r w:rsidRPr="00392B71">
        <w:rPr>
          <w:rFonts w:eastAsia="Times New Roman"/>
          <w:color w:val="000000"/>
          <w:szCs w:val="24"/>
          <w:lang w:eastAsia="ru-RU"/>
        </w:rPr>
        <w:t>. Сведения, содержащиеся в реестре, хранятся в соответствии с Федеральным законом от 22.10.2004 г. № 125-ФЗ «Об архивном деле в Российской Федерации».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Реестр по состоянию на 31 декабря отчетного года передается в архив.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2. Порядок учета муниципального имущества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2.1. Учет муниципального имущества ведется в порядке и сроки, установленные Порядком.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2.2. В отношении муниципального имущества, составляющего казну муниципального образования, учет осуществляется в срок, предусмотренный Порядком, с момента возникновения, изменения, прекращения права муниципальной собственности на объект учета.</w:t>
      </w:r>
    </w:p>
    <w:p w:rsidR="002703F3" w:rsidRPr="00802978" w:rsidRDefault="00392B71" w:rsidP="002703F3">
      <w:pPr>
        <w:spacing w:after="8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lastRenderedPageBreak/>
        <w:t xml:space="preserve">2.3. </w:t>
      </w:r>
      <w:proofErr w:type="gramStart"/>
      <w:r w:rsidR="002703F3" w:rsidRPr="00802978">
        <w:rPr>
          <w:rFonts w:eastAsia="Times New Roman"/>
          <w:color w:val="000000"/>
          <w:szCs w:val="24"/>
          <w:lang w:eastAsia="ru-RU"/>
        </w:rPr>
        <w:t>При внесении в реестр записи об объекте учета ему присваивается реестровый номер, который состоит из номера подраздела, в который вносится запись и через точку – порядкового номера под которым запись внесена в реестр.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</w:t>
      </w:r>
      <w:r w:rsidR="00A139DE" w:rsidRPr="00A139DE">
        <w:rPr>
          <w:rFonts w:eastAsia="Times New Roman"/>
          <w:color w:val="000000"/>
          <w:szCs w:val="24"/>
          <w:lang w:eastAsia="ru-RU"/>
        </w:rPr>
        <w:t>4</w:t>
      </w:r>
      <w:r w:rsidRPr="00392B71">
        <w:rPr>
          <w:rFonts w:eastAsia="Times New Roman"/>
          <w:color w:val="000000"/>
          <w:szCs w:val="24"/>
          <w:lang w:eastAsia="ru-RU"/>
        </w:rPr>
        <w:t>. Реестровый номер объекта учета является уникальным номером и повторно не используется при присвоении реестрового номера иным объектам учета, в том числе в случае прекращения права муниципальной собственности на объект учета.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3. Порядок предоставления информации из реестра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3.1. Сведения об объектах учета, содержащихся в Реестре, носят открытый характер и предоставляются любым заинтересованным лицам в виде выписок из Реестра по форме, приведенной </w:t>
      </w:r>
      <w:r w:rsidRPr="00157491">
        <w:rPr>
          <w:rFonts w:eastAsia="Times New Roman"/>
          <w:szCs w:val="24"/>
          <w:lang w:eastAsia="ru-RU"/>
        </w:rPr>
        <w:t xml:space="preserve">в </w:t>
      </w:r>
      <w:r w:rsidR="002703F3" w:rsidRPr="00157491">
        <w:rPr>
          <w:rFonts w:eastAsia="Times New Roman"/>
          <w:szCs w:val="24"/>
          <w:lang w:eastAsia="ru-RU"/>
        </w:rPr>
        <w:t>П</w:t>
      </w:r>
      <w:r w:rsidRPr="00157491">
        <w:rPr>
          <w:rFonts w:eastAsia="Times New Roman"/>
          <w:szCs w:val="24"/>
          <w:lang w:eastAsia="ru-RU"/>
        </w:rPr>
        <w:t>риложении</w:t>
      </w:r>
      <w:r w:rsidR="00157491" w:rsidRPr="00157491">
        <w:rPr>
          <w:rFonts w:eastAsia="Times New Roman"/>
          <w:szCs w:val="24"/>
          <w:lang w:eastAsia="ru-RU"/>
        </w:rPr>
        <w:t xml:space="preserve"> № 5</w:t>
      </w:r>
      <w:r w:rsidRPr="00157491">
        <w:rPr>
          <w:rFonts w:eastAsia="Times New Roman"/>
          <w:szCs w:val="24"/>
          <w:lang w:eastAsia="ru-RU"/>
        </w:rPr>
        <w:t xml:space="preserve"> к </w:t>
      </w:r>
      <w:r w:rsidR="002703F3" w:rsidRPr="00157491">
        <w:rPr>
          <w:rFonts w:eastAsia="Times New Roman"/>
          <w:szCs w:val="24"/>
          <w:lang w:eastAsia="ru-RU"/>
        </w:rPr>
        <w:t xml:space="preserve">настоящему </w:t>
      </w:r>
      <w:r w:rsidRPr="00157491">
        <w:rPr>
          <w:rFonts w:eastAsia="Times New Roman"/>
          <w:szCs w:val="24"/>
          <w:lang w:eastAsia="ru-RU"/>
        </w:rPr>
        <w:t>Положению.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2</w:t>
      </w:r>
      <w:r w:rsidRPr="00392B71">
        <w:rPr>
          <w:rFonts w:eastAsia="Times New Roman"/>
          <w:color w:val="000000"/>
          <w:szCs w:val="24"/>
          <w:lang w:eastAsia="ru-RU"/>
        </w:rPr>
        <w:t>. Информация из Реестра предоставляется безвозмездно по запросам, заявлениям.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3</w:t>
      </w:r>
      <w:r w:rsidRPr="00392B71">
        <w:rPr>
          <w:rFonts w:eastAsia="Times New Roman"/>
          <w:color w:val="000000"/>
          <w:szCs w:val="24"/>
          <w:lang w:eastAsia="ru-RU"/>
        </w:rPr>
        <w:t xml:space="preserve">. 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оформляется в виде официального письма на бланке Местной администрации, за подписью руководителя или лица, исполняющего его обязанности</w:t>
      </w:r>
      <w:r w:rsidR="00157491">
        <w:rPr>
          <w:rFonts w:eastAsia="Times New Roman"/>
          <w:color w:val="000000"/>
          <w:szCs w:val="24"/>
          <w:lang w:eastAsia="ru-RU"/>
        </w:rPr>
        <w:t xml:space="preserve"> в соответствии с формами, установленными в Приложени</w:t>
      </w:r>
      <w:r w:rsidR="004D3E2D">
        <w:rPr>
          <w:rFonts w:eastAsia="Times New Roman"/>
          <w:color w:val="000000"/>
          <w:szCs w:val="24"/>
          <w:lang w:eastAsia="ru-RU"/>
        </w:rPr>
        <w:t>и</w:t>
      </w:r>
      <w:r w:rsidR="00157491">
        <w:rPr>
          <w:rFonts w:eastAsia="Times New Roman"/>
          <w:color w:val="000000"/>
          <w:szCs w:val="24"/>
          <w:lang w:eastAsia="ru-RU"/>
        </w:rPr>
        <w:t xml:space="preserve"> № 3, Приложении № 4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Default="00392B71" w:rsidP="00392B71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4. Порядок осуществления контроля</w:t>
      </w:r>
    </w:p>
    <w:p w:rsidR="00157491" w:rsidRPr="00392B71" w:rsidRDefault="0015749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4.1. 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Если в результате осуществления контроля выявлено имущество, не представленное к учету в Реестре и (или) новые сведения, не внесенные в Реестр, или установлено имущество, право собственности муниципального образования, на которое не зарегистрировано или не подлежит регистрации, Местная администрация направляет правообладателю уведомление с требованием предоставить сведения с копиями документов, и помещает копию требования в дело.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Дальнейшие действия по учету в Реестре и внесению в него изменений в отношении указанного в настоящем пункте имущества осуществляются в соответствии с Порядком.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4D3E2D" w:rsidRDefault="004D3E2D" w:rsidP="00392B71">
      <w:pPr>
        <w:spacing w:after="0" w:line="240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  <w:sectPr w:rsidR="004D3E2D" w:rsidSect="00D8033D">
          <w:pgSz w:w="11906" w:h="16838"/>
          <w:pgMar w:top="851" w:right="284" w:bottom="567" w:left="1276" w:header="709" w:footer="709" w:gutter="0"/>
          <w:cols w:space="708"/>
          <w:docGrid w:linePitch="360"/>
        </w:sectPr>
      </w:pPr>
    </w:p>
    <w:p w:rsidR="00802978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color w:val="000000"/>
          <w:szCs w:val="24"/>
          <w:lang w:eastAsia="ru-RU"/>
        </w:rPr>
        <w:lastRenderedPageBreak/>
        <w:t>Приложение</w:t>
      </w:r>
      <w:r w:rsidR="00802978" w:rsidRPr="00B901B5">
        <w:rPr>
          <w:rFonts w:eastAsia="Times New Roman"/>
          <w:color w:val="000000"/>
          <w:szCs w:val="24"/>
          <w:lang w:eastAsia="ru-RU"/>
        </w:rPr>
        <w:t xml:space="preserve"> № 1</w:t>
      </w:r>
    </w:p>
    <w:p w:rsidR="00B901B5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bCs/>
          <w:color w:val="000000"/>
          <w:szCs w:val="24"/>
          <w:lang w:eastAsia="ru-RU"/>
        </w:rPr>
        <w:t>Положению</w:t>
      </w:r>
      <w:r w:rsidRPr="00B901B5">
        <w:rPr>
          <w:rFonts w:eastAsia="Times New Roman"/>
          <w:color w:val="000000"/>
          <w:szCs w:val="24"/>
          <w:lang w:eastAsia="ru-RU"/>
        </w:rPr>
        <w:t xml:space="preserve"> 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B901B5">
        <w:rPr>
          <w:rFonts w:eastAsia="Times New Roman"/>
          <w:bCs/>
          <w:color w:val="000000"/>
          <w:szCs w:val="24"/>
          <w:lang w:eastAsia="ru-RU"/>
        </w:rPr>
        <w:t>имущества</w:t>
      </w:r>
      <w:r w:rsidRPr="00B901B5">
        <w:rPr>
          <w:rFonts w:eastAsia="Times New Roman"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B901B5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tbl>
      <w:tblPr>
        <w:tblW w:w="14345" w:type="dxa"/>
        <w:tblCellMar>
          <w:left w:w="0" w:type="dxa"/>
          <w:right w:w="0" w:type="dxa"/>
        </w:tblCellMar>
        <w:tblLook w:val="04A0"/>
      </w:tblPr>
      <w:tblGrid>
        <w:gridCol w:w="1432"/>
        <w:gridCol w:w="362"/>
        <w:gridCol w:w="853"/>
        <w:gridCol w:w="312"/>
        <w:gridCol w:w="865"/>
        <w:gridCol w:w="290"/>
        <w:gridCol w:w="837"/>
        <w:gridCol w:w="279"/>
        <w:gridCol w:w="557"/>
        <w:gridCol w:w="625"/>
        <w:gridCol w:w="193"/>
        <w:gridCol w:w="1291"/>
        <w:gridCol w:w="123"/>
        <w:gridCol w:w="1048"/>
        <w:gridCol w:w="117"/>
        <w:gridCol w:w="194"/>
        <w:gridCol w:w="634"/>
        <w:gridCol w:w="199"/>
        <w:gridCol w:w="154"/>
        <w:gridCol w:w="1079"/>
        <w:gridCol w:w="60"/>
        <w:gridCol w:w="123"/>
        <w:gridCol w:w="842"/>
        <w:gridCol w:w="198"/>
        <w:gridCol w:w="249"/>
        <w:gridCol w:w="451"/>
        <w:gridCol w:w="157"/>
        <w:gridCol w:w="598"/>
        <w:gridCol w:w="169"/>
        <w:gridCol w:w="40"/>
        <w:gridCol w:w="850"/>
        <w:gridCol w:w="73"/>
        <w:gridCol w:w="196"/>
        <w:gridCol w:w="80"/>
        <w:gridCol w:w="85"/>
        <w:gridCol w:w="14"/>
      </w:tblGrid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еестр муниципального имущества</w:t>
            </w:r>
          </w:p>
        </w:tc>
      </w:tr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</w:t>
            </w:r>
          </w:p>
          <w:p w:rsidR="00802978" w:rsidRPr="00802978" w:rsidRDefault="007D01BC" w:rsidP="007D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анкт-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етербурга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поселок Стрельна</w:t>
            </w:r>
          </w:p>
        </w:tc>
      </w:tr>
      <w:tr w:rsidR="00157491" w:rsidRPr="00802978" w:rsidTr="00157491">
        <w:trPr>
          <w:gridAfter w:val="2"/>
          <w:wAfter w:w="374" w:type="dxa"/>
          <w:trHeight w:val="315"/>
        </w:trPr>
        <w:tc>
          <w:tcPr>
            <w:tcW w:w="1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1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 начало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 окончание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 на_______ листах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срок хранения __________                                                                                         дата формирования реестра__________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 1. Объекты недвижимого имущества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87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Подраздел 1.1Сведения о земельных участках</w:t>
            </w:r>
          </w:p>
        </w:tc>
      </w:tr>
      <w:tr w:rsidR="00157491" w:rsidRPr="00802978" w:rsidTr="00157491">
        <w:trPr>
          <w:trHeight w:val="315"/>
        </w:trPr>
        <w:tc>
          <w:tcPr>
            <w:tcW w:w="143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7491" w:rsidRPr="00157491" w:rsidTr="00157491">
        <w:trPr>
          <w:trHeight w:val="399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Наименование земельного участка</w:t>
            </w:r>
          </w:p>
        </w:tc>
        <w:tc>
          <w:tcPr>
            <w:tcW w:w="154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земельного участка, с указанием кода ОКТМО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земельного участка (с датой присвоения)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 (полное наименование юридического лица, включающее его организационно-правовую форму, или фамилию, имя и отчество (при наличии) физического лица, а также  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 </w:t>
            </w:r>
            <w:proofErr w:type="gramEnd"/>
          </w:p>
        </w:tc>
        <w:tc>
          <w:tcPr>
            <w:tcW w:w="15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земельного участка (руб.)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</w:tc>
        <w:tc>
          <w:tcPr>
            <w:tcW w:w="153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(обременения), включая полное наименование юридического лица (с указанием организационно-правовой формы), или фамилию, имя и отчество (при наличии) физического лица, а также 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89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49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1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2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 3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4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  5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6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7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   8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 9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10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11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8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5"/>
        <w:gridCol w:w="993"/>
        <w:gridCol w:w="992"/>
        <w:gridCol w:w="850"/>
        <w:gridCol w:w="993"/>
        <w:gridCol w:w="850"/>
        <w:gridCol w:w="992"/>
        <w:gridCol w:w="993"/>
        <w:gridCol w:w="850"/>
        <w:gridCol w:w="851"/>
        <w:gridCol w:w="708"/>
        <w:gridCol w:w="708"/>
        <w:gridCol w:w="1289"/>
        <w:gridCol w:w="1209"/>
        <w:gridCol w:w="1324"/>
        <w:gridCol w:w="715"/>
        <w:gridCol w:w="336"/>
        <w:gridCol w:w="20"/>
      </w:tblGrid>
      <w:tr w:rsidR="00802978" w:rsidRPr="00157491" w:rsidTr="00157491">
        <w:trPr>
          <w:trHeight w:val="289"/>
        </w:trPr>
        <w:tc>
          <w:tcPr>
            <w:tcW w:w="709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7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1.2 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gridAfter w:val="2"/>
          <w:wAfter w:w="356" w:type="dxa"/>
          <w:trHeight w:val="48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  объекта учета, с указанием кода ОКТМО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земельном участке, на котором расположен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собственности, площадь)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22272F"/>
                <w:sz w:val="16"/>
                <w:szCs w:val="16"/>
                <w:shd w:val="clear" w:color="auto" w:fill="FFFFFF"/>
                <w:lang w:eastAsia="ru-RU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учета, в том числе: тип объекта (жилое/нежилое), площадь, протяженность, этажность (подземная этажность)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объекта учета (руб.)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157491">
        <w:trPr>
          <w:gridAfter w:val="2"/>
          <w:wAfter w:w="356" w:type="dxa"/>
          <w:trHeight w:val="2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850"/>
        <w:gridCol w:w="1134"/>
        <w:gridCol w:w="709"/>
        <w:gridCol w:w="1134"/>
        <w:gridCol w:w="1276"/>
        <w:gridCol w:w="1276"/>
        <w:gridCol w:w="850"/>
        <w:gridCol w:w="1276"/>
        <w:gridCol w:w="992"/>
        <w:gridCol w:w="850"/>
        <w:gridCol w:w="709"/>
        <w:gridCol w:w="709"/>
        <w:gridCol w:w="1134"/>
        <w:gridCol w:w="910"/>
        <w:gridCol w:w="224"/>
        <w:gridCol w:w="992"/>
      </w:tblGrid>
      <w:tr w:rsidR="00802978" w:rsidRPr="00157491" w:rsidTr="0042276E">
        <w:trPr>
          <w:trHeight w:val="289"/>
        </w:trPr>
        <w:tc>
          <w:tcPr>
            <w:tcW w:w="1476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1.3 Сведения о помещениях, </w:t>
            </w:r>
            <w:proofErr w:type="spellStart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машино-местах</w:t>
            </w:r>
            <w:proofErr w:type="spellEnd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иных объектах, отнесенных законом к недвижимости</w:t>
            </w:r>
          </w:p>
        </w:tc>
        <w:tc>
          <w:tcPr>
            <w:tcW w:w="224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42276E">
        <w:trPr>
          <w:trHeight w:val="2778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Реестровый номер муниципального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объекта учета, ОКТМО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учета, дата (с датой присвоения)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здании, сооружении, в состав которого входит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документов-оснований возникновения (прекращения права собственности и иного вещного права, даты возникновения (прекращения) права собственности и иного вещного права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 (жилое/нежилое, площадь, протяженность, этажность)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  стоимости объекта учета (руб.)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  с указанием наименования  вида ограничений (обременений), основания и даты их возникновения и прекращения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42276E">
        <w:trPr>
          <w:trHeight w:val="22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16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63"/>
        <w:gridCol w:w="619"/>
        <w:gridCol w:w="316"/>
        <w:gridCol w:w="426"/>
        <w:gridCol w:w="507"/>
        <w:gridCol w:w="47"/>
        <w:gridCol w:w="472"/>
        <w:gridCol w:w="191"/>
        <w:gridCol w:w="225"/>
        <w:gridCol w:w="136"/>
        <w:gridCol w:w="495"/>
        <w:gridCol w:w="109"/>
        <w:gridCol w:w="839"/>
        <w:gridCol w:w="153"/>
        <w:gridCol w:w="256"/>
        <w:gridCol w:w="102"/>
        <w:gridCol w:w="658"/>
        <w:gridCol w:w="253"/>
        <w:gridCol w:w="190"/>
        <w:gridCol w:w="333"/>
        <w:gridCol w:w="371"/>
        <w:gridCol w:w="268"/>
        <w:gridCol w:w="331"/>
        <w:gridCol w:w="743"/>
        <w:gridCol w:w="222"/>
        <w:gridCol w:w="200"/>
        <w:gridCol w:w="1060"/>
        <w:gridCol w:w="358"/>
        <w:gridCol w:w="185"/>
        <w:gridCol w:w="162"/>
        <w:gridCol w:w="225"/>
        <w:gridCol w:w="697"/>
        <w:gridCol w:w="580"/>
        <w:gridCol w:w="334"/>
        <w:gridCol w:w="440"/>
        <w:gridCol w:w="112"/>
        <w:gridCol w:w="204"/>
        <w:gridCol w:w="515"/>
        <w:gridCol w:w="28"/>
        <w:gridCol w:w="518"/>
        <w:gridCol w:w="465"/>
        <w:gridCol w:w="538"/>
        <w:gridCol w:w="50"/>
        <w:gridCol w:w="20"/>
        <w:gridCol w:w="105"/>
        <w:gridCol w:w="70"/>
        <w:gridCol w:w="41"/>
      </w:tblGrid>
      <w:tr w:rsidR="00802978" w:rsidRPr="00157491" w:rsidTr="0042276E">
        <w:trPr>
          <w:gridAfter w:val="2"/>
          <w:wAfter w:w="111" w:type="dxa"/>
          <w:trHeight w:val="289"/>
        </w:trPr>
        <w:tc>
          <w:tcPr>
            <w:tcW w:w="16159" w:type="dxa"/>
            <w:gridSpan w:val="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1.4 Сведения о воздушных и морских судах, судах внутреннего плавания</w:t>
            </w:r>
          </w:p>
        </w:tc>
      </w:tr>
      <w:tr w:rsidR="0042276E" w:rsidRPr="00157491" w:rsidTr="0042276E">
        <w:trPr>
          <w:trHeight w:val="315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276E" w:rsidRPr="00157491" w:rsidTr="0042276E">
        <w:trPr>
          <w:gridAfter w:val="2"/>
          <w:wAfter w:w="111" w:type="dxa"/>
          <w:trHeight w:val="2116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Порт (место) регистрации и (или) место (аэродром) базирования, ОКТМО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Регистрационный номер, дата         присвоения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4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вещного права, на основании которого правообладателю принадлежит объект учета, с указанием реквизитов </w:t>
            </w:r>
            <w:proofErr w:type="spellStart"/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документа-оснований</w:t>
            </w:r>
            <w:proofErr w:type="spellEnd"/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возникновения (прекращения) права собственности и иного вещного права, даты возникновения (прекращения) права собственности и </w:t>
            </w: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иного вещного права</w:t>
            </w:r>
          </w:p>
        </w:tc>
        <w:tc>
          <w:tcPr>
            <w:tcW w:w="149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Сведения об основных характеристиках  судна (в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   судна (руб.)</w:t>
            </w:r>
          </w:p>
        </w:tc>
        <w:tc>
          <w:tcPr>
            <w:tcW w:w="126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произведенных ремонтах, модернизациях судна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судна ограничениях (обременениях) с указанием наименования  вида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(обременения))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2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2276E" w:rsidRP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 Сведения о движимом и ином имуществе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10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109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28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2.1 Сведения об акциях</w:t>
            </w: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1771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57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5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48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8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(вид ограничений (обременений), основания и даты их возникновения и прекращения</w:t>
            </w:r>
            <w:proofErr w:type="gramEnd"/>
          </w:p>
        </w:tc>
        <w:tc>
          <w:tcPr>
            <w:tcW w:w="22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2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7041" w:type="dxa"/>
        <w:tblCellMar>
          <w:left w:w="0" w:type="dxa"/>
          <w:right w:w="0" w:type="dxa"/>
        </w:tblCellMar>
        <w:tblLook w:val="04A0"/>
      </w:tblPr>
      <w:tblGrid>
        <w:gridCol w:w="720"/>
        <w:gridCol w:w="664"/>
        <w:gridCol w:w="707"/>
        <w:gridCol w:w="1117"/>
        <w:gridCol w:w="671"/>
        <w:gridCol w:w="1831"/>
        <w:gridCol w:w="160"/>
        <w:gridCol w:w="1205"/>
        <w:gridCol w:w="713"/>
        <w:gridCol w:w="1662"/>
        <w:gridCol w:w="1824"/>
        <w:gridCol w:w="569"/>
        <w:gridCol w:w="835"/>
        <w:gridCol w:w="374"/>
        <w:gridCol w:w="1473"/>
        <w:gridCol w:w="373"/>
        <w:gridCol w:w="1032"/>
        <w:gridCol w:w="1088"/>
        <w:gridCol w:w="23"/>
      </w:tblGrid>
      <w:tr w:rsidR="00802978" w:rsidRPr="00157491" w:rsidTr="00802978">
        <w:trPr>
          <w:trHeight w:val="289"/>
        </w:trPr>
        <w:tc>
          <w:tcPr>
            <w:tcW w:w="1704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Подраздел 2.2 Сведения о долях (вкладах) в уставных (складочных) капиталах хозяйственных обществ и товариществ</w:t>
            </w:r>
          </w:p>
        </w:tc>
      </w:tr>
      <w:tr w:rsidR="00802978" w:rsidRPr="00157491" w:rsidTr="0042276E">
        <w:trPr>
          <w:trHeight w:val="465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1452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23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 установленных в отношении объекта учета (обременениях)     (вид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68" w:type="dxa"/>
        <w:tblCellMar>
          <w:left w:w="0" w:type="dxa"/>
          <w:right w:w="0" w:type="dxa"/>
        </w:tblCellMar>
        <w:tblLook w:val="04A0"/>
      </w:tblPr>
      <w:tblGrid>
        <w:gridCol w:w="1362"/>
        <w:gridCol w:w="1950"/>
        <w:gridCol w:w="973"/>
        <w:gridCol w:w="1098"/>
        <w:gridCol w:w="1121"/>
        <w:gridCol w:w="1365"/>
        <w:gridCol w:w="1714"/>
        <w:gridCol w:w="3006"/>
        <w:gridCol w:w="1224"/>
        <w:gridCol w:w="1325"/>
        <w:gridCol w:w="30"/>
      </w:tblGrid>
      <w:tr w:rsidR="00802978" w:rsidRPr="00157491" w:rsidTr="00802978">
        <w:trPr>
          <w:trHeight w:val="289"/>
        </w:trPr>
        <w:tc>
          <w:tcPr>
            <w:tcW w:w="151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802978" w:rsidP="0042276E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802978" w:rsidRPr="00157491" w:rsidRDefault="00802978" w:rsidP="00802978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Подраздел 2.3 Сведения о движимом имуществе и ином имуществе, за исключением акций и долей (вкладов в уставных (складочных) капиталах хозяйственных обществ и товариществ</w:t>
            </w:r>
            <w:proofErr w:type="gramEnd"/>
          </w:p>
        </w:tc>
      </w:tr>
      <w:tr w:rsidR="00802978" w:rsidRPr="00157491" w:rsidTr="0042276E">
        <w:trPr>
          <w:trHeight w:val="1609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№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  дивимого имущества (иного имущества)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 стоимости, </w:t>
            </w:r>
            <w:proofErr w:type="spell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начисленной амортизации (износе)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документов-оснований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3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с указанием наименования вида ограничений  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 </w:t>
      </w:r>
    </w:p>
    <w:tbl>
      <w:tblPr>
        <w:tblW w:w="16050" w:type="dxa"/>
        <w:tblCellMar>
          <w:left w:w="0" w:type="dxa"/>
          <w:right w:w="0" w:type="dxa"/>
        </w:tblCellMar>
        <w:tblLook w:val="04A0"/>
      </w:tblPr>
      <w:tblGrid>
        <w:gridCol w:w="1362"/>
        <w:gridCol w:w="1303"/>
        <w:gridCol w:w="1050"/>
        <w:gridCol w:w="2343"/>
        <w:gridCol w:w="1365"/>
        <w:gridCol w:w="1650"/>
        <w:gridCol w:w="1508"/>
        <w:gridCol w:w="1632"/>
        <w:gridCol w:w="1209"/>
        <w:gridCol w:w="1323"/>
        <w:gridCol w:w="1265"/>
        <w:gridCol w:w="40"/>
      </w:tblGrid>
      <w:tr w:rsidR="00802978" w:rsidRPr="00157491" w:rsidTr="00802978">
        <w:trPr>
          <w:trHeight w:val="289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2.4 Сведения о долях в праве общей долевой собственности на объекты недвижимого и (или) движимого имущества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1974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Реестровый номер муниципального имущества</w:t>
            </w:r>
          </w:p>
        </w:tc>
        <w:tc>
          <w:tcPr>
            <w:tcW w:w="1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стоимости доли (руб.)</w:t>
            </w:r>
          </w:p>
        </w:tc>
        <w:tc>
          <w:tcPr>
            <w:tcW w:w="2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учета, с указанием 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16" w:type="dxa"/>
        <w:tblCellMar>
          <w:left w:w="0" w:type="dxa"/>
          <w:right w:w="0" w:type="dxa"/>
        </w:tblCellMar>
        <w:tblLook w:val="04A0"/>
      </w:tblPr>
      <w:tblGrid>
        <w:gridCol w:w="727"/>
        <w:gridCol w:w="1949"/>
        <w:gridCol w:w="141"/>
        <w:gridCol w:w="2680"/>
        <w:gridCol w:w="691"/>
        <w:gridCol w:w="1922"/>
        <w:gridCol w:w="3410"/>
        <w:gridCol w:w="1974"/>
        <w:gridCol w:w="1311"/>
        <w:gridCol w:w="255"/>
        <w:gridCol w:w="50"/>
        <w:gridCol w:w="6"/>
      </w:tblGrid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3 Сведения о лицах, обладающих правами на муниципальное имущество и сведения о нем</w:t>
            </w:r>
          </w:p>
        </w:tc>
      </w:tr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657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br w:type="textWrapping" w:clear="all"/>
      </w:r>
    </w:p>
    <w:p w:rsidR="00802978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  <w:sectPr w:rsidR="002703F3" w:rsidSect="007D01BC">
          <w:pgSz w:w="16838" w:h="11906" w:orient="landscape"/>
          <w:pgMar w:top="1276" w:right="253" w:bottom="284" w:left="567" w:header="709" w:footer="709" w:gutter="0"/>
          <w:cols w:space="708"/>
          <w:docGrid w:linePitch="360"/>
        </w:sect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7556"/>
      </w:tblGrid>
      <w:tr w:rsidR="00802978" w:rsidRPr="00802978" w:rsidTr="007D01BC"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7D01BC" w:rsidRPr="00E56AB2" w:rsidRDefault="007D01BC" w:rsidP="00E56AB2">
      <w:pPr>
        <w:spacing w:after="0" w:line="240" w:lineRule="auto"/>
        <w:ind w:left="5670"/>
        <w:jc w:val="both"/>
        <w:rPr>
          <w:rFonts w:eastAsia="Times New Roman"/>
          <w:color w:val="000000"/>
          <w:szCs w:val="24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t xml:space="preserve">Приложение № 2 к Положению </w:t>
      </w:r>
      <w:r w:rsidR="00E56AB2" w:rsidRPr="00E56AB2">
        <w:rPr>
          <w:rFonts w:eastAsia="Times New Roman"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="00E56AB2"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="00E56AB2"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Форма заявления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о внесении / изменении/ исключении сведений об объекте учета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В [наименование органа уполномоченного на ведение реестра]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[наименование (для юридического лица)/Ф. И. О. (для физического лица)]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телефон/факс: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 электронной почты: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                  Заявление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Прошу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включить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исключить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изменить*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сведения в реестре муниципального </w:t>
      </w:r>
      <w:proofErr w:type="gramStart"/>
      <w:r w:rsidRPr="007D01BC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7D01BC">
        <w:rPr>
          <w:rFonts w:eastAsia="Times New Roman"/>
          <w:color w:val="000000"/>
          <w:szCs w:val="24"/>
          <w:lang w:eastAsia="ru-RU"/>
        </w:rPr>
        <w:t> </w:t>
      </w:r>
      <w:r w:rsidR="007D01BC" w:rsidRPr="007D01BC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7D01BC">
        <w:rPr>
          <w:rFonts w:eastAsia="Times New Roman"/>
          <w:color w:val="000000"/>
          <w:szCs w:val="24"/>
          <w:lang w:eastAsia="ru-RU"/>
        </w:rPr>
        <w:t> в отношении следующего имущества: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реестровый номер (для изменения и исключения сведений) 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наименование 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местоположение 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иные сведения 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Основания для включения/исключения/изменения: 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Приложения: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_____________________________________________________________________________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(дата, подпись заявителя, расшифровка подписи)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0"/>
          <w:szCs w:val="20"/>
          <w:lang w:eastAsia="ru-RU"/>
        </w:rPr>
        <w:t>* </w:t>
      </w:r>
      <w:proofErr w:type="gramStart"/>
      <w:r w:rsidRPr="00802978">
        <w:rPr>
          <w:rFonts w:eastAsia="Times New Roman"/>
          <w:color w:val="000000"/>
          <w:sz w:val="20"/>
          <w:szCs w:val="20"/>
          <w:lang w:eastAsia="ru-RU"/>
        </w:rPr>
        <w:t>указывается</w:t>
      </w:r>
      <w:proofErr w:type="gramEnd"/>
      <w:r w:rsidRPr="00802978">
        <w:rPr>
          <w:rFonts w:eastAsia="Times New Roman"/>
          <w:color w:val="000000"/>
          <w:sz w:val="20"/>
          <w:szCs w:val="20"/>
          <w:lang w:eastAsia="ru-RU"/>
        </w:rPr>
        <w:t> какие именно сведения подлежат изменению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rPr>
          <w:rFonts w:eastAsia="Times New Roman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63" w:type="dxa"/>
        <w:tblCellMar>
          <w:left w:w="0" w:type="dxa"/>
          <w:right w:w="0" w:type="dxa"/>
        </w:tblCellMar>
        <w:tblLook w:val="04A0"/>
      </w:tblPr>
      <w:tblGrid>
        <w:gridCol w:w="5495"/>
        <w:gridCol w:w="5068"/>
      </w:tblGrid>
      <w:tr w:rsidR="00802978" w:rsidRPr="00802978" w:rsidTr="00802978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bookmarkStart w:id="1" w:name="_Hlk169013743"/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  <w:bookmarkEnd w:id="1"/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Pr="00E56AB2" w:rsidRDefault="00E56AB2" w:rsidP="00E56AB2">
            <w:pPr>
              <w:spacing w:after="0" w:line="240" w:lineRule="auto"/>
              <w:ind w:left="34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0031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5353"/>
        <w:gridCol w:w="4678"/>
      </w:tblGrid>
      <w:tr w:rsidR="00802978" w:rsidRPr="00802978" w:rsidTr="00E56AB2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Pr="00E56AB2" w:rsidRDefault="00E56AB2" w:rsidP="00E56AB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4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E56AB2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E56AB2" w:rsidRPr="00783C68" w:rsidRDefault="00E56AB2" w:rsidP="00E56AB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E56AB2" w:rsidRPr="005C71D5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E56AB2" w:rsidRPr="002804EB" w:rsidRDefault="00E56AB2" w:rsidP="00E56AB2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E56AB2">
        <w:tc>
          <w:tcPr>
            <w:tcW w:w="100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35"/>
              <w:gridCol w:w="4704"/>
            </w:tblGrid>
            <w:tr w:rsidR="00802978" w:rsidRPr="00802978">
              <w:tc>
                <w:tcPr>
                  <w:tcW w:w="41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 xml:space="preserve">Уведомление об отсутствии запрашиваемой информации в реестре </w:t>
                  </w:r>
                  <w:r w:rsidR="004D3E2D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униципального имущества</w:t>
                  </w:r>
                </w:p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Местная </w:t>
            </w:r>
            <w:r w:rsidR="00E56AB2">
              <w:rPr>
                <w:rFonts w:eastAsia="Times New Roman"/>
                <w:szCs w:val="24"/>
                <w:lang w:eastAsia="ru-RU"/>
              </w:rPr>
              <w:t>а</w:t>
            </w:r>
            <w:r w:rsidRPr="00802978">
              <w:rPr>
                <w:rFonts w:eastAsia="Times New Roman"/>
                <w:szCs w:val="24"/>
                <w:lang w:eastAsia="ru-RU"/>
              </w:rPr>
              <w:t>дминистрация</w:t>
            </w:r>
            <w:r w:rsidR="00E56A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2978">
              <w:rPr>
                <w:rFonts w:eastAsia="Times New Roman"/>
                <w:szCs w:val="24"/>
                <w:lang w:eastAsia="ru-RU"/>
              </w:rPr>
              <w:t>уведомляет об отсутствии _____________________________________________________________________________</w:t>
            </w:r>
          </w:p>
          <w:p w:rsidR="00802978" w:rsidRPr="00802978" w:rsidRDefault="00802978" w:rsidP="00802978">
            <w:pPr>
              <w:spacing w:after="0" w:line="24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i/>
                <w:iCs/>
                <w:szCs w:val="24"/>
                <w:lang w:eastAsia="ru-RU"/>
              </w:rPr>
              <w:t>(указываются сведения о запрашиваемом имуществе в соответствии с запросом</w:t>
            </w:r>
            <w:r w:rsidRPr="00802978">
              <w:rPr>
                <w:rFonts w:eastAsia="Times New Roman"/>
                <w:szCs w:val="24"/>
                <w:lang w:eastAsia="ru-RU"/>
              </w:rPr>
              <w:t>)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в реестре Муниципального </w:t>
            </w:r>
            <w:proofErr w:type="gramStart"/>
            <w:r w:rsidRPr="00802978">
              <w:rPr>
                <w:rFonts w:eastAsia="Times New Roman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Pr="00802978">
              <w:rPr>
                <w:rFonts w:eastAsia="Times New Roman"/>
                <w:szCs w:val="24"/>
                <w:lang w:eastAsia="ru-RU"/>
              </w:rPr>
              <w:t>.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Руководитель:   _____________  _____________ ____________________________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 (должность)              (подпись)                (расшифровка подписи)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«____»______________20__ г.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Исполнитель: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778"/>
        <w:gridCol w:w="4820"/>
      </w:tblGrid>
      <w:tr w:rsidR="00802978" w:rsidRPr="00802978" w:rsidTr="0080297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242FD7" w:rsidP="00242FD7">
      <w:pPr>
        <w:spacing w:after="0" w:line="240" w:lineRule="auto"/>
        <w:ind w:left="524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Cs w:val="24"/>
          <w:lang w:eastAsia="ru-RU"/>
        </w:rPr>
        <w:t>4</w:t>
      </w:r>
      <w:r w:rsidRPr="00E56AB2">
        <w:rPr>
          <w:rFonts w:eastAsia="Times New Roman"/>
          <w:color w:val="000000"/>
          <w:szCs w:val="24"/>
          <w:lang w:eastAsia="ru-RU"/>
        </w:rPr>
        <w:t xml:space="preserve"> к Положению о реестре муниципального </w:t>
      </w:r>
      <w:proofErr w:type="gramStart"/>
      <w:r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tbl>
      <w:tblPr>
        <w:tblW w:w="9554" w:type="dxa"/>
        <w:tblInd w:w="709" w:type="dxa"/>
        <w:tblCellMar>
          <w:left w:w="0" w:type="dxa"/>
          <w:right w:w="0" w:type="dxa"/>
        </w:tblCellMar>
        <w:tblLook w:val="04A0"/>
      </w:tblPr>
      <w:tblGrid>
        <w:gridCol w:w="4820"/>
        <w:gridCol w:w="4734"/>
      </w:tblGrid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Pr="00E56AB2" w:rsidRDefault="00242FD7" w:rsidP="00242FD7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1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242FD7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242FD7" w:rsidRPr="00783C68" w:rsidRDefault="00242FD7" w:rsidP="00242FD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242FD7" w:rsidRPr="005C71D5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242FD7" w:rsidRPr="002804EB" w:rsidRDefault="00242FD7" w:rsidP="00242FD7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802978">
        <w:trPr>
          <w:trHeight w:val="8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Уведомление об отказе в предоставлении сведений из реестра муниципального имущества</w:t>
            </w: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242FD7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eastAsia="Times New Roman"/>
          <w:szCs w:val="24"/>
          <w:lang w:eastAsia="ru-RU"/>
        </w:rPr>
        <w:t xml:space="preserve">Местная </w:t>
      </w:r>
      <w:r>
        <w:rPr>
          <w:rFonts w:eastAsia="Times New Roman"/>
          <w:szCs w:val="24"/>
          <w:lang w:eastAsia="ru-RU"/>
        </w:rPr>
        <w:t>а</w:t>
      </w:r>
      <w:r w:rsidRPr="00802978">
        <w:rPr>
          <w:rFonts w:eastAsia="Times New Roman"/>
          <w:szCs w:val="24"/>
          <w:lang w:eastAsia="ru-RU"/>
        </w:rPr>
        <w:t>дминистрация</w:t>
      </w:r>
      <w:r>
        <w:rPr>
          <w:rFonts w:eastAsia="Times New Roman"/>
          <w:szCs w:val="24"/>
          <w:lang w:eastAsia="ru-RU"/>
        </w:rPr>
        <w:t xml:space="preserve"> </w:t>
      </w:r>
      <w:r w:rsidRPr="00802978">
        <w:rPr>
          <w:rFonts w:eastAsia="Times New Roman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eastAsia="Times New Roman"/>
          <w:szCs w:val="24"/>
          <w:lang w:eastAsia="ru-RU"/>
        </w:rPr>
        <w:t>поселок Стрельна</w:t>
      </w:r>
      <w:r w:rsidRPr="00802978">
        <w:rPr>
          <w:rFonts w:eastAsia="Times New Roman"/>
          <w:szCs w:val="24"/>
          <w:lang w:eastAsia="ru-RU"/>
        </w:rPr>
        <w:t xml:space="preserve"> </w:t>
      </w:r>
      <w:r w:rsidR="00802978" w:rsidRPr="00242FD7">
        <w:rPr>
          <w:rFonts w:eastAsia="Times New Roman"/>
          <w:color w:val="000000"/>
          <w:szCs w:val="24"/>
          <w:lang w:eastAsia="ru-RU"/>
        </w:rPr>
        <w:t>уведомляет о невозможности предоставления запрашиваемых сведений _______________________________________________________________________________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i/>
          <w:iCs/>
          <w:color w:val="000000"/>
          <w:szCs w:val="24"/>
          <w:lang w:eastAsia="ru-RU"/>
        </w:rPr>
        <w:t>  (указываются сведения о запрашиваемом имуществе в соответствии с запросом</w:t>
      </w:r>
      <w:r w:rsidRPr="00242FD7">
        <w:rPr>
          <w:rFonts w:eastAsia="Times New Roman"/>
          <w:color w:val="000000"/>
          <w:szCs w:val="24"/>
          <w:lang w:eastAsia="ru-RU"/>
        </w:rPr>
        <w:t>)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из реестра Муниципального </w:t>
      </w:r>
      <w:proofErr w:type="gramStart"/>
      <w:r w:rsidRPr="00242FD7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242FD7">
        <w:rPr>
          <w:rFonts w:eastAsia="Times New Roman"/>
          <w:color w:val="000000"/>
          <w:szCs w:val="24"/>
          <w:lang w:eastAsia="ru-RU"/>
        </w:rPr>
        <w:t xml:space="preserve"> </w:t>
      </w:r>
      <w:r w:rsidR="00242FD7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242FD7">
        <w:rPr>
          <w:rFonts w:eastAsia="Times New Roman"/>
          <w:color w:val="000000"/>
          <w:szCs w:val="24"/>
          <w:lang w:eastAsia="ru-RU"/>
        </w:rPr>
        <w:t xml:space="preserve"> в связи с невозможностью идентификации указанного в запросе объекта учета.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Руководитель:  _____________  _____________ 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               </w:t>
      </w:r>
      <w:r w:rsidR="004D3E2D">
        <w:rPr>
          <w:rFonts w:eastAsia="Times New Roman"/>
          <w:color w:val="000000"/>
          <w:szCs w:val="24"/>
          <w:lang w:eastAsia="ru-RU"/>
        </w:rPr>
        <w:t xml:space="preserve">           </w:t>
      </w:r>
      <w:r w:rsidRPr="00242FD7">
        <w:rPr>
          <w:rFonts w:eastAsia="Times New Roman"/>
          <w:color w:val="000000"/>
          <w:szCs w:val="24"/>
          <w:lang w:eastAsia="ru-RU"/>
        </w:rPr>
        <w:t>(должн</w:t>
      </w:r>
      <w:r w:rsidR="004D3E2D">
        <w:rPr>
          <w:rFonts w:eastAsia="Times New Roman"/>
          <w:color w:val="000000"/>
          <w:szCs w:val="24"/>
          <w:lang w:eastAsia="ru-RU"/>
        </w:rPr>
        <w:t>ость)             </w:t>
      </w:r>
      <w:r w:rsidRPr="00242FD7">
        <w:rPr>
          <w:rFonts w:eastAsia="Times New Roman"/>
          <w:color w:val="000000"/>
          <w:szCs w:val="24"/>
          <w:lang w:eastAsia="ru-RU"/>
        </w:rPr>
        <w:t>  (подпись)             (расшифровка подписи)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«____»______________20__ г.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Исполнитель: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139DE" w:rsidRPr="00A139DE" w:rsidRDefault="00A139DE" w:rsidP="00A139DE">
      <w:pPr>
        <w:spacing w:after="0" w:line="240" w:lineRule="auto"/>
        <w:ind w:firstLine="540"/>
        <w:jc w:val="right"/>
        <w:rPr>
          <w:rFonts w:eastAsia="Times New Roman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5"/>
        <w:gridCol w:w="192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FD7" w:rsidRPr="00802978" w:rsidRDefault="00242FD7" w:rsidP="00242FD7">
            <w:pPr>
              <w:spacing w:after="0" w:line="240" w:lineRule="auto"/>
              <w:ind w:left="524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ВЫПИСКА N 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из реестра муниципального имущества об объекте учета муниципального имущества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 "__" ________ 20__ г.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Орган местного самоуправления, уполномоченный на ведение  реестра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муниципального имущества 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органа местного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 самоуправления, уполномоченного на ведение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 реестра муниципального имущества)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Заявитель _______________________________________________________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фамилия, имя, отчество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 (при наличии) физического лица)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1. Сведения об объекте муниципального имущества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Значения сведений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Наименование изменения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Значение сведений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изменения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ОТМЕТКА О ПОДТВЕРЖДЕНИИ СВЕДЕНИЙ,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СОДЕРЖАЩИХСЯ</w:t>
            </w:r>
            <w:proofErr w:type="gramEnd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В НАСТОЯЩЕЙ ВЫПИСКЕ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"__" ________________ 20__ г.</w:t>
            </w:r>
          </w:p>
        </w:tc>
      </w:tr>
    </w:tbl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1568E2" w:rsidRDefault="001568E2" w:rsidP="008725DB">
      <w:pPr>
        <w:jc w:val="both"/>
      </w:pPr>
    </w:p>
    <w:sectPr w:rsidR="001568E2" w:rsidSect="00E56AB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BE" w:rsidRDefault="007E3DBE" w:rsidP="00A41168">
      <w:pPr>
        <w:spacing w:after="0" w:line="240" w:lineRule="auto"/>
      </w:pPr>
      <w:r>
        <w:separator/>
      </w:r>
    </w:p>
  </w:endnote>
  <w:endnote w:type="continuationSeparator" w:id="0">
    <w:p w:rsidR="007E3DBE" w:rsidRDefault="007E3DBE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BE" w:rsidRDefault="007E3DBE" w:rsidP="00A41168">
      <w:pPr>
        <w:spacing w:after="0" w:line="240" w:lineRule="auto"/>
      </w:pPr>
      <w:r>
        <w:separator/>
      </w:r>
    </w:p>
  </w:footnote>
  <w:footnote w:type="continuationSeparator" w:id="0">
    <w:p w:rsidR="007E3DBE" w:rsidRDefault="007E3DBE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1E4D2B67"/>
    <w:multiLevelType w:val="multilevel"/>
    <w:tmpl w:val="C6DC7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  <w:b w:val="0"/>
      </w:rPr>
    </w:lvl>
  </w:abstractNum>
  <w:abstractNum w:abstractNumId="4">
    <w:nsid w:val="24FC1CE4"/>
    <w:multiLevelType w:val="hybridMultilevel"/>
    <w:tmpl w:val="04B6F870"/>
    <w:lvl w:ilvl="0" w:tplc="64CC3A8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505D41"/>
    <w:multiLevelType w:val="multilevel"/>
    <w:tmpl w:val="AA5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11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038F"/>
    <w:rsid w:val="00007A68"/>
    <w:rsid w:val="00037865"/>
    <w:rsid w:val="00074E0D"/>
    <w:rsid w:val="00082841"/>
    <w:rsid w:val="00102F61"/>
    <w:rsid w:val="001568E2"/>
    <w:rsid w:val="00157491"/>
    <w:rsid w:val="0017685B"/>
    <w:rsid w:val="0019777F"/>
    <w:rsid w:val="001C457F"/>
    <w:rsid w:val="001E7477"/>
    <w:rsid w:val="00226321"/>
    <w:rsid w:val="00242FD7"/>
    <w:rsid w:val="00243650"/>
    <w:rsid w:val="002607E0"/>
    <w:rsid w:val="002703F3"/>
    <w:rsid w:val="00272352"/>
    <w:rsid w:val="002B55A6"/>
    <w:rsid w:val="002C343A"/>
    <w:rsid w:val="002C357C"/>
    <w:rsid w:val="002E194B"/>
    <w:rsid w:val="00312605"/>
    <w:rsid w:val="00355785"/>
    <w:rsid w:val="00392B71"/>
    <w:rsid w:val="00393103"/>
    <w:rsid w:val="003D09E4"/>
    <w:rsid w:val="003F409E"/>
    <w:rsid w:val="00417BE4"/>
    <w:rsid w:val="0042276E"/>
    <w:rsid w:val="004641B9"/>
    <w:rsid w:val="004A056C"/>
    <w:rsid w:val="004B1DE9"/>
    <w:rsid w:val="004B1E96"/>
    <w:rsid w:val="004D3E2D"/>
    <w:rsid w:val="00565399"/>
    <w:rsid w:val="00587E0B"/>
    <w:rsid w:val="005A05DF"/>
    <w:rsid w:val="005C48EC"/>
    <w:rsid w:val="005D182A"/>
    <w:rsid w:val="005D7E3F"/>
    <w:rsid w:val="005F3696"/>
    <w:rsid w:val="006438C7"/>
    <w:rsid w:val="00646D75"/>
    <w:rsid w:val="00647CF4"/>
    <w:rsid w:val="00647EEC"/>
    <w:rsid w:val="006658F5"/>
    <w:rsid w:val="00682960"/>
    <w:rsid w:val="006839ED"/>
    <w:rsid w:val="006902DA"/>
    <w:rsid w:val="006A7BDB"/>
    <w:rsid w:val="006E66F9"/>
    <w:rsid w:val="007319C1"/>
    <w:rsid w:val="007454F4"/>
    <w:rsid w:val="007559C4"/>
    <w:rsid w:val="0077379D"/>
    <w:rsid w:val="0079597D"/>
    <w:rsid w:val="007A2893"/>
    <w:rsid w:val="007D01BC"/>
    <w:rsid w:val="007E3DBE"/>
    <w:rsid w:val="007E7100"/>
    <w:rsid w:val="007F6AB2"/>
    <w:rsid w:val="00802978"/>
    <w:rsid w:val="008155FC"/>
    <w:rsid w:val="00817326"/>
    <w:rsid w:val="008271F2"/>
    <w:rsid w:val="008725DB"/>
    <w:rsid w:val="008837B0"/>
    <w:rsid w:val="00886339"/>
    <w:rsid w:val="008C59A2"/>
    <w:rsid w:val="008E122E"/>
    <w:rsid w:val="008E2AD3"/>
    <w:rsid w:val="008F79ED"/>
    <w:rsid w:val="00910BC9"/>
    <w:rsid w:val="009110A0"/>
    <w:rsid w:val="00914A64"/>
    <w:rsid w:val="0092083A"/>
    <w:rsid w:val="009422A4"/>
    <w:rsid w:val="00945ED3"/>
    <w:rsid w:val="00963118"/>
    <w:rsid w:val="00A11113"/>
    <w:rsid w:val="00A139DE"/>
    <w:rsid w:val="00A313BE"/>
    <w:rsid w:val="00A41168"/>
    <w:rsid w:val="00A452B4"/>
    <w:rsid w:val="00AD787A"/>
    <w:rsid w:val="00B31B5C"/>
    <w:rsid w:val="00B6222D"/>
    <w:rsid w:val="00B826C7"/>
    <w:rsid w:val="00B901B5"/>
    <w:rsid w:val="00B90E04"/>
    <w:rsid w:val="00BD5BC0"/>
    <w:rsid w:val="00BD6BB4"/>
    <w:rsid w:val="00C157E3"/>
    <w:rsid w:val="00C21E4D"/>
    <w:rsid w:val="00C5136E"/>
    <w:rsid w:val="00C770FF"/>
    <w:rsid w:val="00C90E4D"/>
    <w:rsid w:val="00CC3A0E"/>
    <w:rsid w:val="00CC5D74"/>
    <w:rsid w:val="00CE79AD"/>
    <w:rsid w:val="00CF5D8A"/>
    <w:rsid w:val="00D002BB"/>
    <w:rsid w:val="00D057D5"/>
    <w:rsid w:val="00D071C3"/>
    <w:rsid w:val="00D21FE8"/>
    <w:rsid w:val="00D8033D"/>
    <w:rsid w:val="00D95F56"/>
    <w:rsid w:val="00DC6B47"/>
    <w:rsid w:val="00DF60BC"/>
    <w:rsid w:val="00E56AB2"/>
    <w:rsid w:val="00E57D28"/>
    <w:rsid w:val="00E740C3"/>
    <w:rsid w:val="00EB447D"/>
    <w:rsid w:val="00EB5178"/>
    <w:rsid w:val="00ED3F41"/>
    <w:rsid w:val="00EE3522"/>
    <w:rsid w:val="00F0100C"/>
    <w:rsid w:val="00F12AD4"/>
    <w:rsid w:val="00F17A54"/>
    <w:rsid w:val="00FA03E8"/>
    <w:rsid w:val="00FC7369"/>
    <w:rsid w:val="00FD07BA"/>
    <w:rsid w:val="00FE03B9"/>
    <w:rsid w:val="00FE4DA9"/>
    <w:rsid w:val="00FF1767"/>
    <w:rsid w:val="00FF2952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8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6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  <w:style w:type="character" w:customStyle="1" w:styleId="FontStyle22">
    <w:name w:val="Font Style22"/>
    <w:basedOn w:val="a0"/>
    <w:rsid w:val="00243650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List Paragraph"/>
    <w:basedOn w:val="a"/>
    <w:uiPriority w:val="34"/>
    <w:qFormat/>
    <w:rsid w:val="002436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6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25E1D-3543-44C4-AEBD-B441A72C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2025-04-10T06:33:00Z</cp:lastPrinted>
  <dcterms:created xsi:type="dcterms:W3CDTF">2025-07-07T08:35:00Z</dcterms:created>
  <dcterms:modified xsi:type="dcterms:W3CDTF">2025-07-07T08:35:00Z</dcterms:modified>
</cp:coreProperties>
</file>